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7d3d61205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TJØNNESTAUL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TJØNNESTAUL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5e00c774144d73"/>
      <w:footerReference xmlns:r="http://schemas.openxmlformats.org/officeDocument/2006/relationships" w:type="default" r:id="R4fe62d1163b9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e00c774144d73" /><Relationship Type="http://schemas.openxmlformats.org/officeDocument/2006/relationships/footer" Target="/word/footer1.xml" Id="R4fe62d1163b94770" /></Relationships>
</file>