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49314376d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LOCUS HYDRO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LOCUS HYDRO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db03585a54490f"/>
      <w:footerReference xmlns:r="http://schemas.openxmlformats.org/officeDocument/2006/relationships" w:type="default" r:id="R402fac1c5f72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LOCUS HYDRO AS   ·   Org.nr 920 176 321   ·   Schweigaards gate 14   ·   0185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LOCUS HYDRO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db03585a54490f" /><Relationship Type="http://schemas.openxmlformats.org/officeDocument/2006/relationships/footer" Target="/word/footer1.xml" Id="R402fac1c5f7241a8" /></Relationships>
</file>