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c479756454c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LAST WOMAN STANDING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LAST WOMAN STANDING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a6236508f24a73"/>
      <w:footerReference xmlns:r="http://schemas.openxmlformats.org/officeDocument/2006/relationships" w:type="default" r:id="Rc57c9d01f8a045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a6236508f24a73" /><Relationship Type="http://schemas.openxmlformats.org/officeDocument/2006/relationships/footer" Target="/word/footer1.xml" Id="Rc57c9d01f8a045cb" /></Relationships>
</file>