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4596056c84f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0d47f49495ac40e5"/>
      <w:footerReference xmlns:r="http://schemas.openxmlformats.org/officeDocument/2006/relationships" w:type="default" r:id="R912a729727c2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7f49495ac40e5" /><Relationship Type="http://schemas.openxmlformats.org/officeDocument/2006/relationships/footer" Target="/word/footer1.xml" Id="R912a729727c2406d" /></Relationships>
</file>