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9b19e557d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LINDBAK OFFICE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LINDBAK OFFICE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163ba152584b17"/>
      <w:footerReference xmlns:r="http://schemas.openxmlformats.org/officeDocument/2006/relationships" w:type="default" r:id="R138d2847d1da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LINDBAK OFFICE AS   ·   Org.nr 982 313 821   ·   Nordslettvegen 1   ·   7038 TRONDHEIM   ·   Tlf. 73 96 08 00   ·   www.lindbak.no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LINDBAK OFFICE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63ba152584b17" /><Relationship Type="http://schemas.openxmlformats.org/officeDocument/2006/relationships/footer" Target="/word/footer1.xml" Id="R138d2847d1da43d7" /></Relationships>
</file>