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546930a9a43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d667fe9c554e40b1"/>
      <w:footerReference xmlns:r="http://schemas.openxmlformats.org/officeDocument/2006/relationships" w:type="default" r:id="Re02ba42e6ca9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7fe9c554e40b1" /><Relationship Type="http://schemas.openxmlformats.org/officeDocument/2006/relationships/footer" Target="/word/footer1.xml" Id="Re02ba42e6ca94558" /></Relationships>
</file>