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95f7e986d48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BYGGEVARER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BYGGEVARER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b2e16efc94d10"/>
      <w:footerReference xmlns:r="http://schemas.openxmlformats.org/officeDocument/2006/relationships" w:type="default" r:id="Rad325c0ac5fa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b2e16efc94d10" /><Relationship Type="http://schemas.openxmlformats.org/officeDocument/2006/relationships/footer" Target="/word/footer1.xml" Id="Rad325c0ac5fa4de1" /></Relationships>
</file>